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7AC9" w:rsidRPr="00D97AC9">
        <w:rPr>
          <w:rFonts w:ascii="Times New Roman" w:hAnsi="Times New Roman" w:cs="Times New Roman"/>
          <w:b/>
          <w:bCs/>
          <w:sz w:val="24"/>
          <w:szCs w:val="24"/>
        </w:rPr>
        <w:t>32211627268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9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97A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C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D97AC9" w:rsidP="009D69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20 420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D9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97AC9">
              <w:rPr>
                <w:rFonts w:ascii="Times New Roman" w:hAnsi="Times New Roman" w:cs="Times New Roman"/>
                <w:sz w:val="24"/>
                <w:szCs w:val="24"/>
              </w:rPr>
              <w:t>электроматериалов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97A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D97AC9">
        <w:rPr>
          <w:rFonts w:ascii="Times New Roman" w:hAnsi="Times New Roman" w:cs="Times New Roman"/>
          <w:sz w:val="24"/>
          <w:szCs w:val="24"/>
        </w:rPr>
        <w:t>17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8B4DD3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301B0A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D97AC9" w:rsidP="009D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.08.2022 12:00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813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«Ультраформ Проект»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3029" w:type="dxa"/>
          </w:tcPr>
          <w:p w:rsidR="00301B0A" w:rsidRPr="008B4DD3" w:rsidRDefault="00D97AC9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97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20 336 192,58</w:t>
            </w: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proofErr w:type="spellStart"/>
      <w:r w:rsidRPr="008B4DD3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8B4DD3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="00D97AC9" w:rsidRPr="00D97AC9">
        <w:rPr>
          <w:rFonts w:ascii="Times New Roman" w:hAnsi="Times New Roman" w:cs="Times New Roman"/>
          <w:bCs/>
          <w:color w:val="000000"/>
          <w:sz w:val="24"/>
          <w:szCs w:val="24"/>
        </w:rPr>
        <w:t>20 336 192,58</w:t>
      </w:r>
      <w:r w:rsidR="00D97AC9" w:rsidRPr="008B4DD3">
        <w:rPr>
          <w:rFonts w:ascii="Times New Roman" w:hAnsi="Times New Roman" w:cs="Times New Roman"/>
          <w:sz w:val="24"/>
          <w:szCs w:val="24"/>
        </w:rPr>
        <w:t xml:space="preserve"> </w:t>
      </w:r>
      <w:r w:rsidR="00D97AC9">
        <w:rPr>
          <w:rFonts w:ascii="Times New Roman" w:hAnsi="Times New Roman" w:cs="Times New Roman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97AC9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5</cp:revision>
  <cp:lastPrinted>2022-02-08T12:42:00Z</cp:lastPrinted>
  <dcterms:created xsi:type="dcterms:W3CDTF">2022-08-03T12:21:00Z</dcterms:created>
  <dcterms:modified xsi:type="dcterms:W3CDTF">2022-08-24T08:40:00Z</dcterms:modified>
</cp:coreProperties>
</file>