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F3A77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8F3A77" w:rsidP="00431C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РЭС</w:t>
            </w:r>
          </w:p>
        </w:tc>
        <w:tc>
          <w:tcPr>
            <w:tcW w:w="2785" w:type="dxa"/>
            <w:shd w:val="clear" w:color="auto" w:fill="auto"/>
          </w:tcPr>
          <w:p w:rsidR="003D7A76" w:rsidRPr="003D7A76" w:rsidRDefault="003D7A76" w:rsidP="003D7A7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СТАДИОНА; 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Район ПОЛИГРАФМАШ;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Район  НАХАЛОВКА;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Район ВОЕНННОГО ГОРОДКА;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Улица НИЖНЕСАДОВАЯ – БОГДАНА ХМЕЛЬНИЦКОГО;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Улица МИЧУРИНА;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2-ОЙ МИКРОРАЙОН; 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3-Й МИКРОРАЙОН;</w:t>
            </w:r>
          </w:p>
          <w:p w:rsidR="008F3A77" w:rsidRPr="008F3A77" w:rsidRDefault="008F3A77" w:rsidP="008F3A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i/>
                <w:sz w:val="24"/>
                <w:szCs w:val="24"/>
              </w:rPr>
              <w:t>Поселок ШИРОЧАНКА.</w:t>
            </w:r>
          </w:p>
          <w:p w:rsidR="00633C76" w:rsidRPr="00633C76" w:rsidRDefault="00633C76" w:rsidP="00633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;</w:t>
            </w:r>
          </w:p>
          <w:p w:rsidR="00A559EC" w:rsidRPr="00A559EC" w:rsidRDefault="00A559EC" w:rsidP="00A559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F3A77" w:rsidRPr="008F3A77" w:rsidRDefault="008F3A77" w:rsidP="008F3A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27.06.2022г. в периоды с 05:00 до 05:30.</w:t>
            </w:r>
          </w:p>
          <w:p w:rsidR="008F3A77" w:rsidRPr="008F3A77" w:rsidRDefault="008F3A77" w:rsidP="008F3A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77">
              <w:rPr>
                <w:rFonts w:ascii="Times New Roman" w:hAnsi="Times New Roman" w:cs="Times New Roman"/>
                <w:b/>
                <w:sz w:val="24"/>
                <w:szCs w:val="24"/>
              </w:rPr>
              <w:t>30.06.2022г. с 05:00 до 05:30</w:t>
            </w:r>
          </w:p>
          <w:p w:rsidR="00633C76" w:rsidRPr="00E80BF8" w:rsidRDefault="00633C76" w:rsidP="003D7A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8F3A77" w:rsidRPr="008F3A77" w:rsidRDefault="008F3A77" w:rsidP="008F3A77">
            <w:pPr>
              <w:rPr>
                <w:rFonts w:ascii="Times New Roman" w:hAnsi="Times New Roman"/>
                <w:b/>
                <w:i/>
              </w:rPr>
            </w:pPr>
            <w:r w:rsidRPr="008F3A77">
              <w:rPr>
                <w:rFonts w:ascii="Times New Roman" w:hAnsi="Times New Roman"/>
                <w:b/>
                <w:i/>
              </w:rPr>
              <w:t xml:space="preserve">В связи с проведением работ на ПС 110/35/6 </w:t>
            </w:r>
            <w:proofErr w:type="spellStart"/>
            <w:r w:rsidRPr="008F3A7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F3A77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8F3A77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F3A77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F3A7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F3A77">
              <w:rPr>
                <w:rFonts w:ascii="Times New Roman" w:hAnsi="Times New Roman"/>
                <w:b/>
                <w:i/>
              </w:rPr>
              <w:t xml:space="preserve"> и выводом в ремонт Т-3 в ПАО «</w:t>
            </w:r>
            <w:proofErr w:type="spellStart"/>
            <w:r w:rsidRPr="008F3A77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8F3A77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8F3A77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8F3A77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8F3A77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8F3A77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8F3A7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F3A77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8F3A77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F3A77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F3A7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F3A77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D307B1" w:rsidRDefault="00C97FEA" w:rsidP="00E24816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30" w:rsidRDefault="002B1A30">
      <w:pPr>
        <w:spacing w:after="0" w:line="240" w:lineRule="auto"/>
      </w:pPr>
      <w:r>
        <w:separator/>
      </w:r>
    </w:p>
  </w:endnote>
  <w:endnote w:type="continuationSeparator" w:id="0">
    <w:p w:rsidR="002B1A30" w:rsidRDefault="002B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30" w:rsidRDefault="002B1A30">
      <w:pPr>
        <w:spacing w:after="0" w:line="240" w:lineRule="auto"/>
      </w:pPr>
      <w:r>
        <w:separator/>
      </w:r>
    </w:p>
  </w:footnote>
  <w:footnote w:type="continuationSeparator" w:id="0">
    <w:p w:rsidR="002B1A30" w:rsidRDefault="002B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306A-2259-437E-8470-AF1D27AF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2022-06-22T08:39:00Z</dcterms:created>
  <dcterms:modified xsi:type="dcterms:W3CDTF">2022-06-22T08:39:00Z</dcterms:modified>
</cp:coreProperties>
</file>